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B1" w:rsidRDefault="008B14E4" w:rsidP="002E7CB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CB1">
        <w:rPr>
          <w:rFonts w:ascii="Times New Roman" w:hAnsi="Times New Roman" w:cs="Times New Roman"/>
          <w:b/>
          <w:sz w:val="24"/>
          <w:szCs w:val="24"/>
        </w:rPr>
        <w:t>Аннотация к программе «Искусство» 9 класс</w:t>
      </w:r>
      <w:r w:rsidR="002E7CB1">
        <w:rPr>
          <w:rFonts w:ascii="Times New Roman" w:hAnsi="Times New Roman" w:cs="Times New Roman"/>
          <w:b/>
          <w:sz w:val="24"/>
          <w:szCs w:val="24"/>
        </w:rPr>
        <w:t>.</w:t>
      </w:r>
    </w:p>
    <w:p w:rsidR="008B14E4" w:rsidRDefault="002E7CB1" w:rsidP="002E7CB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23A">
        <w:rPr>
          <w:rFonts w:ascii="Times New Roman" w:hAnsi="Times New Roman" w:cs="Times New Roman"/>
          <w:b/>
          <w:sz w:val="24"/>
          <w:szCs w:val="24"/>
        </w:rPr>
        <w:t xml:space="preserve">2018-2019 </w:t>
      </w:r>
      <w:r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2E7CB1" w:rsidRPr="002E7CB1" w:rsidRDefault="002E7CB1" w:rsidP="002E7CB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4E4" w:rsidRPr="002E7CB1" w:rsidRDefault="008B14E4" w:rsidP="002E7CB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E7CB1">
        <w:rPr>
          <w:rFonts w:ascii="Times New Roman" w:hAnsi="Times New Roman" w:cs="Times New Roman"/>
          <w:sz w:val="24"/>
          <w:szCs w:val="24"/>
        </w:rPr>
        <w:t xml:space="preserve">1.Рабочая программа разработана в соответствии с </w:t>
      </w:r>
      <w:r w:rsidRPr="002E7CB1">
        <w:rPr>
          <w:rFonts w:ascii="Times New Roman" w:hAnsi="Times New Roman" w:cs="Times New Roman"/>
          <w:bCs/>
          <w:sz w:val="24"/>
          <w:szCs w:val="24"/>
        </w:rPr>
        <w:t>БУП -2004, утвержденного приказом Минобразования РФ № 1312 от 09. 03. 2004 г.</w:t>
      </w:r>
    </w:p>
    <w:p w:rsidR="008B14E4" w:rsidRPr="002E7CB1" w:rsidRDefault="008B14E4" w:rsidP="002E7CB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7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разработана на </w:t>
      </w:r>
      <w:proofErr w:type="gramStart"/>
      <w:r w:rsidRPr="002E7CB1">
        <w:rPr>
          <w:rFonts w:ascii="Times New Roman" w:eastAsia="Calibri" w:hAnsi="Times New Roman" w:cs="Times New Roman"/>
          <w:sz w:val="24"/>
          <w:szCs w:val="24"/>
          <w:lang w:eastAsia="en-US"/>
        </w:rPr>
        <w:t>основе</w:t>
      </w:r>
      <w:proofErr w:type="gramEnd"/>
      <w:r w:rsidRPr="002E7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E7CB1">
        <w:rPr>
          <w:rFonts w:ascii="Times New Roman" w:hAnsi="Times New Roman" w:cs="Times New Roman"/>
          <w:sz w:val="24"/>
          <w:szCs w:val="24"/>
        </w:rPr>
        <w:t xml:space="preserve">на основе авторской программы Г.П.Сергеевой, </w:t>
      </w:r>
      <w:proofErr w:type="spellStart"/>
      <w:r w:rsidRPr="002E7CB1">
        <w:rPr>
          <w:rFonts w:ascii="Times New Roman" w:hAnsi="Times New Roman" w:cs="Times New Roman"/>
          <w:sz w:val="24"/>
          <w:szCs w:val="24"/>
        </w:rPr>
        <w:t>И.Э.Кашековой</w:t>
      </w:r>
      <w:proofErr w:type="spellEnd"/>
      <w:r w:rsidRPr="002E7CB1">
        <w:rPr>
          <w:rFonts w:ascii="Times New Roman" w:hAnsi="Times New Roman" w:cs="Times New Roman"/>
          <w:sz w:val="24"/>
          <w:szCs w:val="24"/>
        </w:rPr>
        <w:t xml:space="preserve">, Е.Д.Критской «Искусство. 8-9 классы»/Программы общеобразовательных учреждений.– М.: «Просвещение», 2011» </w:t>
      </w:r>
    </w:p>
    <w:p w:rsidR="008B14E4" w:rsidRPr="002E7CB1" w:rsidRDefault="008B14E4" w:rsidP="002E7CB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7CB1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ориентирована на учебник:</w:t>
      </w:r>
    </w:p>
    <w:tbl>
      <w:tblPr>
        <w:tblW w:w="10443" w:type="dxa"/>
        <w:jc w:val="center"/>
        <w:tblInd w:w="-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2466"/>
        <w:gridCol w:w="1742"/>
        <w:gridCol w:w="816"/>
        <w:gridCol w:w="1851"/>
        <w:gridCol w:w="1653"/>
      </w:tblGrid>
      <w:tr w:rsidR="008B14E4" w:rsidRPr="002E7CB1" w:rsidTr="008B14E4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E4" w:rsidRPr="002E7CB1" w:rsidRDefault="008B14E4" w:rsidP="002E7C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7C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Порядковый номер учебника в Федеральном перечне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E4" w:rsidRPr="002E7CB1" w:rsidRDefault="008B14E4" w:rsidP="002E7C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7C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Автор/Авторский коллектив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E4" w:rsidRPr="002E7CB1" w:rsidRDefault="008B14E4" w:rsidP="002E7C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7C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Название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E4" w:rsidRPr="002E7CB1" w:rsidRDefault="008B14E4" w:rsidP="002E7C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7C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E4" w:rsidRPr="002E7CB1" w:rsidRDefault="008B14E4" w:rsidP="002E7C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7C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Издатель учебника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E4" w:rsidRPr="002E7CB1" w:rsidRDefault="008B14E4" w:rsidP="002E7C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7C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Нормативный документ</w:t>
            </w:r>
          </w:p>
        </w:tc>
      </w:tr>
      <w:tr w:rsidR="008B14E4" w:rsidRPr="002E7CB1" w:rsidTr="008B14E4">
        <w:trPr>
          <w:trHeight w:val="357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E4" w:rsidRPr="002E7CB1" w:rsidRDefault="008B14E4" w:rsidP="002E7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B1">
              <w:rPr>
                <w:rFonts w:ascii="Times New Roman" w:hAnsi="Times New Roman" w:cs="Times New Roman"/>
                <w:sz w:val="24"/>
                <w:szCs w:val="24"/>
              </w:rPr>
              <w:t>1.2.5.1.1.1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E4" w:rsidRPr="002E7CB1" w:rsidRDefault="008B14E4" w:rsidP="002E7CB1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П. Серге</w:t>
            </w:r>
            <w:r w:rsidRPr="002E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ева, И. Э. </w:t>
            </w:r>
            <w:proofErr w:type="spellStart"/>
            <w:r w:rsidRPr="002E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Кашекова</w:t>
            </w:r>
            <w:proofErr w:type="spellEnd"/>
            <w:r w:rsidRPr="002E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 Д. Критская.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E4" w:rsidRPr="002E7CB1" w:rsidRDefault="008B14E4" w:rsidP="002E7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«Искусство 8-9 класс» М.,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4E4" w:rsidRPr="002E7CB1" w:rsidRDefault="008B14E4" w:rsidP="002E7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E4" w:rsidRPr="002E7CB1" w:rsidRDefault="008B14E4" w:rsidP="002E7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CB1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  <w:r w:rsidRPr="002E7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4" w:rsidRPr="000F223A" w:rsidRDefault="00EA09D1" w:rsidP="002E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="000F223A" w:rsidRPr="000F223A">
                <w:rPr>
                  <w:rFonts w:ascii="Times New Roman" w:hAnsi="Times New Roman" w:cs="Times New Roman"/>
                  <w:sz w:val="20"/>
                  <w:szCs w:val="20"/>
                </w:rPr>
                <w:t xml:space="preserve">Приказ  №253 от 31.03.2014 </w:t>
              </w:r>
            </w:hyperlink>
            <w:r w:rsidR="000F223A" w:rsidRPr="000F223A">
              <w:rPr>
                <w:rFonts w:ascii="Times New Roman" w:hAnsi="Times New Roman" w:cs="Times New Roman"/>
                <w:sz w:val="20"/>
                <w:szCs w:val="20"/>
              </w:rPr>
              <w:t xml:space="preserve">  министерства образования и науки РФ</w:t>
            </w:r>
          </w:p>
        </w:tc>
      </w:tr>
    </w:tbl>
    <w:p w:rsidR="008B14E4" w:rsidRPr="002E7CB1" w:rsidRDefault="008B14E4" w:rsidP="002E7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4E4" w:rsidRPr="002E7CB1" w:rsidRDefault="008B14E4" w:rsidP="002E7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4E4" w:rsidRPr="002E7CB1" w:rsidRDefault="008B14E4" w:rsidP="002E7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CB1">
        <w:rPr>
          <w:rFonts w:ascii="Times New Roman" w:hAnsi="Times New Roman" w:cs="Times New Roman"/>
          <w:sz w:val="24"/>
          <w:szCs w:val="24"/>
        </w:rPr>
        <w:t>2. Цели и задачи:</w:t>
      </w:r>
    </w:p>
    <w:p w:rsidR="008B14E4" w:rsidRPr="002E7CB1" w:rsidRDefault="008B14E4" w:rsidP="002E7C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CB1">
        <w:rPr>
          <w:rFonts w:ascii="Times New Roman" w:hAnsi="Times New Roman" w:cs="Times New Roman"/>
          <w:bCs/>
          <w:sz w:val="24"/>
          <w:szCs w:val="24"/>
        </w:rPr>
        <w:t>Цель программы – развитие опыта эмоционально-ценностного отношения к искусству как социально-культурной форме освоения мира, воздействующей на человека и общество.</w:t>
      </w:r>
    </w:p>
    <w:p w:rsidR="008B14E4" w:rsidRPr="002E7CB1" w:rsidRDefault="008B14E4" w:rsidP="002E7C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CB1">
        <w:rPr>
          <w:rFonts w:ascii="Times New Roman" w:hAnsi="Times New Roman" w:cs="Times New Roman"/>
          <w:bCs/>
          <w:sz w:val="24"/>
          <w:szCs w:val="24"/>
        </w:rPr>
        <w:t xml:space="preserve">            Задачи реализации данного курса:</w:t>
      </w:r>
    </w:p>
    <w:p w:rsidR="008B14E4" w:rsidRPr="002E7CB1" w:rsidRDefault="008B14E4" w:rsidP="002E7C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CB1">
        <w:rPr>
          <w:rFonts w:ascii="Times New Roman" w:hAnsi="Times New Roman" w:cs="Times New Roman"/>
          <w:bCs/>
          <w:sz w:val="24"/>
          <w:szCs w:val="24"/>
        </w:rPr>
        <w:t xml:space="preserve"> - актуализация имеющегося у учащихся опыта общения с искусством;</w:t>
      </w:r>
    </w:p>
    <w:p w:rsidR="008B14E4" w:rsidRPr="002E7CB1" w:rsidRDefault="008B14E4" w:rsidP="002E7C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CB1">
        <w:rPr>
          <w:rFonts w:ascii="Times New Roman" w:hAnsi="Times New Roman" w:cs="Times New Roman"/>
          <w:bCs/>
          <w:sz w:val="24"/>
          <w:szCs w:val="24"/>
        </w:rPr>
        <w:t xml:space="preserve"> - культурная адаптация школьников в современном информационном пространстве, наполненном разнообразными явлениями массовой культуры;</w:t>
      </w:r>
    </w:p>
    <w:p w:rsidR="008B14E4" w:rsidRPr="002E7CB1" w:rsidRDefault="008B14E4" w:rsidP="002E7C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CB1">
        <w:rPr>
          <w:rFonts w:ascii="Times New Roman" w:hAnsi="Times New Roman" w:cs="Times New Roman"/>
          <w:bCs/>
          <w:sz w:val="24"/>
          <w:szCs w:val="24"/>
        </w:rPr>
        <w:t xml:space="preserve"> - формирование целостного представления о роли искусства в культурно-историческом процессе развития человечества;</w:t>
      </w:r>
    </w:p>
    <w:p w:rsidR="008B14E4" w:rsidRPr="002E7CB1" w:rsidRDefault="008B14E4" w:rsidP="002E7C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CB1">
        <w:rPr>
          <w:rFonts w:ascii="Times New Roman" w:hAnsi="Times New Roman" w:cs="Times New Roman"/>
          <w:bCs/>
          <w:sz w:val="24"/>
          <w:szCs w:val="24"/>
        </w:rPr>
        <w:t xml:space="preserve"> - углубление художественно0познавательных интересов и развитие интеллектуальных и творческих способностей подростков;</w:t>
      </w:r>
    </w:p>
    <w:p w:rsidR="008B14E4" w:rsidRPr="002E7CB1" w:rsidRDefault="008B14E4" w:rsidP="002E7C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CB1">
        <w:rPr>
          <w:rFonts w:ascii="Times New Roman" w:hAnsi="Times New Roman" w:cs="Times New Roman"/>
          <w:bCs/>
          <w:sz w:val="24"/>
          <w:szCs w:val="24"/>
        </w:rPr>
        <w:t xml:space="preserve"> - воспитание художественного вкуса;</w:t>
      </w:r>
    </w:p>
    <w:p w:rsidR="008B14E4" w:rsidRPr="002E7CB1" w:rsidRDefault="008B14E4" w:rsidP="002E7C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CB1">
        <w:rPr>
          <w:rFonts w:ascii="Times New Roman" w:hAnsi="Times New Roman" w:cs="Times New Roman"/>
          <w:bCs/>
          <w:sz w:val="24"/>
          <w:szCs w:val="24"/>
        </w:rPr>
        <w:t xml:space="preserve"> - приобретение культурно-познавательной, коммуникативной и социально-эстетической компетентности;</w:t>
      </w:r>
    </w:p>
    <w:p w:rsidR="008B14E4" w:rsidRDefault="008B14E4" w:rsidP="002E7C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CB1">
        <w:rPr>
          <w:rFonts w:ascii="Times New Roman" w:hAnsi="Times New Roman" w:cs="Times New Roman"/>
          <w:bCs/>
          <w:sz w:val="24"/>
          <w:szCs w:val="24"/>
        </w:rPr>
        <w:t xml:space="preserve"> - формирование умений и навыков художественного самообразования.</w:t>
      </w:r>
    </w:p>
    <w:p w:rsidR="002E7CB1" w:rsidRPr="002E7CB1" w:rsidRDefault="002E7CB1" w:rsidP="002E7C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7CB1" w:rsidRDefault="008B14E4" w:rsidP="002E7CB1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E7CB1">
        <w:rPr>
          <w:rFonts w:ascii="Times New Roman" w:hAnsi="Times New Roman" w:cs="Times New Roman"/>
          <w:bCs/>
          <w:color w:val="333333"/>
          <w:sz w:val="24"/>
          <w:szCs w:val="24"/>
        </w:rPr>
        <w:t>3.Количество часов на изучение дисциплины:</w:t>
      </w:r>
    </w:p>
    <w:p w:rsidR="008B14E4" w:rsidRPr="002E7CB1" w:rsidRDefault="001509D2" w:rsidP="002E7CB1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3</w:t>
      </w:r>
      <w:r w:rsidRPr="001509D2">
        <w:rPr>
          <w:rFonts w:ascii="Times New Roman" w:hAnsi="Times New Roman" w:cs="Times New Roman"/>
          <w:sz w:val="24"/>
          <w:szCs w:val="24"/>
        </w:rPr>
        <w:t>2</w:t>
      </w:r>
      <w:r w:rsidR="008B14E4" w:rsidRPr="002E7CB1">
        <w:rPr>
          <w:rFonts w:ascii="Times New Roman" w:hAnsi="Times New Roman" w:cs="Times New Roman"/>
          <w:sz w:val="24"/>
          <w:szCs w:val="24"/>
        </w:rPr>
        <w:t xml:space="preserve"> часа учебного времени (1 час в неделю). </w:t>
      </w:r>
    </w:p>
    <w:p w:rsidR="008B14E4" w:rsidRPr="002E7CB1" w:rsidRDefault="008B14E4" w:rsidP="002E7CB1">
      <w:pPr>
        <w:spacing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8B14E4" w:rsidRPr="002E7CB1" w:rsidRDefault="008B14E4" w:rsidP="002E7CB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7CB1">
        <w:rPr>
          <w:rFonts w:ascii="Times New Roman" w:hAnsi="Times New Roman" w:cs="Times New Roman"/>
          <w:bCs/>
          <w:color w:val="333333"/>
          <w:sz w:val="24"/>
          <w:szCs w:val="24"/>
        </w:rPr>
        <w:t>4.Основные разделы дисциплины:</w:t>
      </w:r>
    </w:p>
    <w:tbl>
      <w:tblPr>
        <w:tblW w:w="8930" w:type="dxa"/>
        <w:tblInd w:w="534" w:type="dxa"/>
        <w:tblLayout w:type="fixed"/>
        <w:tblLook w:val="04A0"/>
      </w:tblPr>
      <w:tblGrid>
        <w:gridCol w:w="6525"/>
        <w:gridCol w:w="2405"/>
      </w:tblGrid>
      <w:tr w:rsidR="008B14E4" w:rsidRPr="002E7CB1" w:rsidTr="001509D2"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4E4" w:rsidRPr="002E7CB1" w:rsidRDefault="008B14E4" w:rsidP="002E7CB1">
            <w:pPr>
              <w:snapToGri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B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E4" w:rsidRPr="002E7CB1" w:rsidRDefault="008B14E4" w:rsidP="002E7CB1">
            <w:pPr>
              <w:snapToGrid w:val="0"/>
              <w:spacing w:line="240" w:lineRule="auto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B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B14E4" w:rsidRPr="002E7CB1" w:rsidTr="001509D2">
        <w:tc>
          <w:tcPr>
            <w:tcW w:w="6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14E4" w:rsidRPr="002E7CB1" w:rsidRDefault="002E7CB1" w:rsidP="002E7CB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8B14E4" w:rsidRPr="002E7CB1">
              <w:rPr>
                <w:rFonts w:ascii="Times New Roman" w:hAnsi="Times New Roman" w:cs="Times New Roman"/>
                <w:bCs/>
                <w:sz w:val="24"/>
                <w:szCs w:val="24"/>
              </w:rPr>
              <w:t>Воздействующая сила искусства</w:t>
            </w:r>
          </w:p>
          <w:p w:rsidR="008B14E4" w:rsidRPr="002E7CB1" w:rsidRDefault="008B14E4" w:rsidP="002E7CB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E4" w:rsidRPr="002E7CB1" w:rsidRDefault="008B14E4" w:rsidP="002E7C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14E4" w:rsidRPr="002E7CB1" w:rsidTr="001509D2">
        <w:trPr>
          <w:trHeight w:val="101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B14E4" w:rsidRPr="002E7CB1" w:rsidRDefault="002E7CB1" w:rsidP="002E7CB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8B14E4" w:rsidRPr="002E7CB1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Изобразительный язык и эмоционально – ценностное содержание синтетических искусств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14E4" w:rsidRPr="002E7CB1" w:rsidRDefault="008B14E4" w:rsidP="002E7CB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14E4" w:rsidRPr="002E7CB1" w:rsidTr="001509D2">
        <w:trPr>
          <w:trHeight w:val="217"/>
        </w:trPr>
        <w:tc>
          <w:tcPr>
            <w:tcW w:w="6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4E4" w:rsidRPr="002E7CB1" w:rsidRDefault="002E7CB1" w:rsidP="002E7CB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8B14E4" w:rsidRPr="002E7CB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в формировании духовной культуры  личности.  Азбука экранного искусства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E4" w:rsidRPr="002E7CB1" w:rsidRDefault="008B14E4" w:rsidP="002E7CB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2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4E4" w:rsidRPr="002E7CB1" w:rsidTr="001509D2"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4E4" w:rsidRPr="002E7CB1" w:rsidRDefault="002E7CB1" w:rsidP="002E7CB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8B14E4" w:rsidRPr="002E7CB1">
              <w:rPr>
                <w:rFonts w:ascii="Times New Roman" w:hAnsi="Times New Roman" w:cs="Times New Roman"/>
                <w:bCs/>
                <w:sz w:val="24"/>
                <w:szCs w:val="24"/>
              </w:rPr>
              <w:t>Дар созидания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E4" w:rsidRPr="002E7CB1" w:rsidRDefault="000F223A" w:rsidP="002E7CB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14E4" w:rsidRPr="002E7CB1" w:rsidTr="001509D2"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4E4" w:rsidRPr="002E7CB1" w:rsidRDefault="008B14E4" w:rsidP="002E7CB1">
            <w:pPr>
              <w:pStyle w:val="a6"/>
              <w:tabs>
                <w:tab w:val="left" w:pos="1770"/>
                <w:tab w:val="left" w:pos="2145"/>
              </w:tabs>
              <w:snapToGrid w:val="0"/>
              <w:spacing w:before="24"/>
              <w:ind w:right="9"/>
              <w:jc w:val="both"/>
              <w:rPr>
                <w:rFonts w:ascii="Times New Roman" w:hAnsi="Times New Roman" w:cs="Times New Roman"/>
                <w:bCs/>
              </w:rPr>
            </w:pPr>
            <w:r w:rsidRPr="002E7CB1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E4" w:rsidRPr="002E7CB1" w:rsidRDefault="008B14E4" w:rsidP="002E7CB1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CB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F22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14E4" w:rsidRPr="002E7CB1" w:rsidTr="001509D2"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14E4" w:rsidRPr="002E7CB1" w:rsidRDefault="008B14E4" w:rsidP="002E7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4E4" w:rsidRPr="002E7CB1" w:rsidRDefault="008B14E4" w:rsidP="002E7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B14E4" w:rsidRPr="001509D2" w:rsidRDefault="008B14E4" w:rsidP="001509D2">
      <w:pPr>
        <w:tabs>
          <w:tab w:val="left" w:pos="1305"/>
          <w:tab w:val="center" w:pos="481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CB1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1509D2" w:rsidRPr="001509D2" w:rsidRDefault="001509D2" w:rsidP="00150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09D2">
        <w:rPr>
          <w:rFonts w:ascii="Times New Roman" w:hAnsi="Times New Roman" w:cs="Times New Roman"/>
          <w:sz w:val="24"/>
          <w:szCs w:val="24"/>
        </w:rPr>
        <w:t>5.Периодичности и формы контроля.</w:t>
      </w:r>
    </w:p>
    <w:p w:rsidR="001509D2" w:rsidRPr="00FD7313" w:rsidRDefault="001509D2" w:rsidP="001509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313">
        <w:rPr>
          <w:rFonts w:ascii="Times New Roman" w:hAnsi="Times New Roman" w:cs="Times New Roman"/>
          <w:sz w:val="24"/>
          <w:szCs w:val="24"/>
        </w:rPr>
        <w:t>Измерителями учебных достижений учащихся являются:</w:t>
      </w:r>
    </w:p>
    <w:p w:rsidR="001509D2" w:rsidRPr="00FD7313" w:rsidRDefault="001509D2" w:rsidP="001509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313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FD7313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1509D2" w:rsidRPr="00FD7313" w:rsidRDefault="001509D2" w:rsidP="001509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>контрольные работы</w:t>
      </w:r>
    </w:p>
    <w:p w:rsidR="001509D2" w:rsidRPr="00FD7313" w:rsidRDefault="001509D2" w:rsidP="001509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>тестовые задания</w:t>
      </w:r>
    </w:p>
    <w:p w:rsidR="001509D2" w:rsidRPr="00FD7313" w:rsidRDefault="001509D2" w:rsidP="001509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 xml:space="preserve">эссе, доклады и сообщения </w:t>
      </w:r>
    </w:p>
    <w:p w:rsidR="001509D2" w:rsidRPr="00FD7313" w:rsidRDefault="001509D2" w:rsidP="00150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313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</w:t>
      </w:r>
      <w:proofErr w:type="gramStart"/>
      <w:r w:rsidRPr="00FD7313"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 w:rsidRPr="00FD7313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Pr="00FD7313">
        <w:rPr>
          <w:rFonts w:ascii="Times New Roman" w:hAnsi="Times New Roman" w:cs="Times New Roman"/>
          <w:sz w:val="24"/>
          <w:szCs w:val="24"/>
        </w:rPr>
        <w:t>Верхнеобливской</w:t>
      </w:r>
      <w:proofErr w:type="spellEnd"/>
      <w:r w:rsidRPr="00FD7313">
        <w:rPr>
          <w:rFonts w:ascii="Times New Roman" w:hAnsi="Times New Roman" w:cs="Times New Roman"/>
          <w:sz w:val="24"/>
          <w:szCs w:val="24"/>
        </w:rPr>
        <w:t xml:space="preserve"> ООШ.</w:t>
      </w:r>
    </w:p>
    <w:p w:rsidR="008B14E4" w:rsidRPr="002E7CB1" w:rsidRDefault="008B14E4" w:rsidP="002E7CB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B14E4" w:rsidRPr="002E7CB1" w:rsidRDefault="008B14E4" w:rsidP="002E7CB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B14E4" w:rsidRPr="002E7CB1" w:rsidRDefault="008B14E4" w:rsidP="002E7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400F" w:rsidRPr="002E7CB1" w:rsidRDefault="0053400F" w:rsidP="002E7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3400F" w:rsidRPr="002E7CB1" w:rsidSect="0053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DB5"/>
    <w:multiLevelType w:val="hybridMultilevel"/>
    <w:tmpl w:val="6C8C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7F4782"/>
    <w:multiLevelType w:val="hybridMultilevel"/>
    <w:tmpl w:val="09DA5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AE337F"/>
    <w:multiLevelType w:val="hybridMultilevel"/>
    <w:tmpl w:val="2A4CF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4E4"/>
    <w:rsid w:val="000F223A"/>
    <w:rsid w:val="00117CFA"/>
    <w:rsid w:val="001509D2"/>
    <w:rsid w:val="002E7CB1"/>
    <w:rsid w:val="0053400F"/>
    <w:rsid w:val="007B6533"/>
    <w:rsid w:val="008B14E4"/>
    <w:rsid w:val="00EA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E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14E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8B14E4"/>
    <w:pPr>
      <w:ind w:left="720"/>
    </w:pPr>
    <w:rPr>
      <w:rFonts w:eastAsia="Calibri"/>
      <w:lang w:eastAsia="en-US"/>
    </w:rPr>
  </w:style>
  <w:style w:type="paragraph" w:customStyle="1" w:styleId="a6">
    <w:name w:val="Стиль"/>
    <w:rsid w:val="008B14E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4"/>
      <w:szCs w:val="24"/>
      <w:lang w:eastAsia="ar-SA"/>
    </w:rPr>
  </w:style>
  <w:style w:type="paragraph" w:customStyle="1" w:styleId="1">
    <w:name w:val="Без интервала1"/>
    <w:rsid w:val="008B14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509D2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6efcdbfcff61ee429b76fceb116141cf&amp;url=http%3A%2F%2Fwww.prosv.ru%2Finfo.aspx%3Fob_no%3D452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367</Words>
  <Characters>2096</Characters>
  <Application>Microsoft Office Word</Application>
  <DocSecurity>0</DocSecurity>
  <Lines>17</Lines>
  <Paragraphs>4</Paragraphs>
  <ScaleCrop>false</ScaleCrop>
  <Company>Microsoft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2018-09-11T16:11:00Z</dcterms:created>
  <dcterms:modified xsi:type="dcterms:W3CDTF">2018-09-13T16:57:00Z</dcterms:modified>
</cp:coreProperties>
</file>